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F4" w:rsidRPr="005B00B0" w:rsidRDefault="005B00B0">
      <w:pPr>
        <w:rPr>
          <w:b/>
        </w:rPr>
      </w:pPr>
      <w:r w:rsidRPr="005B00B0">
        <w:rPr>
          <w:b/>
        </w:rPr>
        <w:t xml:space="preserve">ILU WOLONTARIUSZY POTRZEBUJE SZLACHETNA PACZKA W </w:t>
      </w:r>
      <w:r w:rsidR="00EA447C">
        <w:rPr>
          <w:b/>
        </w:rPr>
        <w:t>WOJEWÓDZTWACH</w:t>
      </w:r>
      <w:bookmarkStart w:id="0" w:name="_GoBack"/>
      <w:bookmarkEnd w:id="0"/>
      <w:r w:rsidRPr="005B00B0">
        <w:rPr>
          <w:b/>
        </w:rPr>
        <w:t>?</w:t>
      </w:r>
    </w:p>
    <w:p w:rsidR="005B00B0" w:rsidRDefault="005B00B0"/>
    <w:p w:rsidR="005B00B0" w:rsidRPr="005B00B0" w:rsidRDefault="005B00B0" w:rsidP="005B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343"/>
      </w:tblGrid>
      <w:tr w:rsidR="005B00B0" w:rsidRPr="005B00B0" w:rsidTr="005B00B0">
        <w:trPr>
          <w:trHeight w:val="6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0000"/>
            <w:vAlign w:val="center"/>
            <w:hideMark/>
          </w:tcPr>
          <w:p w:rsidR="005B00B0" w:rsidRPr="005B00B0" w:rsidRDefault="005B00B0" w:rsidP="005B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FFFFFF"/>
                <w:lang w:eastAsia="pl-PL"/>
              </w:rPr>
              <w:t>Województwo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0000"/>
            <w:vAlign w:val="center"/>
            <w:hideMark/>
          </w:tcPr>
          <w:p w:rsidR="005B00B0" w:rsidRPr="005B00B0" w:rsidRDefault="005B00B0" w:rsidP="005B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color w:val="FFFFFF"/>
                <w:lang w:eastAsia="pl-PL"/>
              </w:rPr>
              <w:t>Liczba potrzebnych wolontariuszy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834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667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520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812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1570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650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769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color w:val="000000"/>
                <w:lang w:eastAsia="pl-PL"/>
              </w:rPr>
              <w:t>386</w:t>
            </w:r>
          </w:p>
        </w:tc>
      </w:tr>
      <w:tr w:rsidR="005B00B0" w:rsidRPr="005B00B0" w:rsidTr="005B00B0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0000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ŁĄCZNIE</w:t>
            </w:r>
          </w:p>
        </w:tc>
        <w:tc>
          <w:tcPr>
            <w:tcW w:w="23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0000"/>
            <w:vAlign w:val="bottom"/>
            <w:hideMark/>
          </w:tcPr>
          <w:p w:rsidR="005B00B0" w:rsidRPr="005B00B0" w:rsidRDefault="005B00B0" w:rsidP="005B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00B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9520</w:t>
            </w:r>
          </w:p>
        </w:tc>
      </w:tr>
    </w:tbl>
    <w:p w:rsidR="005B00B0" w:rsidRDefault="005B00B0"/>
    <w:sectPr w:rsidR="005B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B0"/>
    <w:rsid w:val="005B00B0"/>
    <w:rsid w:val="00E81C39"/>
    <w:rsid w:val="00EA447C"/>
    <w:rsid w:val="00F2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659F"/>
  <w15:chartTrackingRefBased/>
  <w15:docId w15:val="{E63A2716-14B6-4753-B159-4C35E89C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Wiosna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Tryjańska</dc:creator>
  <cp:keywords/>
  <dc:description/>
  <cp:lastModifiedBy>Ewa Tryjańska</cp:lastModifiedBy>
  <cp:revision>2</cp:revision>
  <dcterms:created xsi:type="dcterms:W3CDTF">2023-07-11T06:47:00Z</dcterms:created>
  <dcterms:modified xsi:type="dcterms:W3CDTF">2023-07-11T06:52:00Z</dcterms:modified>
</cp:coreProperties>
</file>